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87" w:rsidRPr="000A5E35" w:rsidRDefault="00825EB2" w:rsidP="000A5E35">
      <w:pPr>
        <w:pStyle w:val="Standard"/>
        <w:jc w:val="center"/>
      </w:pPr>
      <w:bookmarkStart w:id="0" w:name="_GoBack"/>
      <w:bookmarkEnd w:id="0"/>
      <w:r w:rsidRPr="000A5E35">
        <w:rPr>
          <w:outline/>
          <w:lang w:val="ru-RU"/>
        </w:rPr>
        <w:t>ПРОЕКТ</w:t>
      </w:r>
    </w:p>
    <w:p w:rsidR="00E81D87" w:rsidRPr="000A5E35" w:rsidRDefault="00825EB2" w:rsidP="000A5E35">
      <w:pPr>
        <w:pStyle w:val="Standard"/>
        <w:jc w:val="center"/>
        <w:rPr>
          <w:outline/>
          <w:lang w:val="ru-RU"/>
        </w:rPr>
      </w:pPr>
      <w:r w:rsidRPr="000A5E35">
        <w:rPr>
          <w:outline/>
          <w:lang w:val="ru-RU"/>
        </w:rPr>
        <w:t>«ДЕРЕВЕНЬКА МОЯ» 2019</w:t>
      </w:r>
    </w:p>
    <w:p w:rsidR="00E81D87" w:rsidRPr="000A5E35" w:rsidRDefault="00E81D87" w:rsidP="000A5E35">
      <w:pPr>
        <w:pStyle w:val="Standard"/>
        <w:jc w:val="center"/>
        <w:rPr>
          <w:outline/>
          <w:lang w:val="ru-RU"/>
        </w:rPr>
      </w:pPr>
    </w:p>
    <w:p w:rsidR="00E81D87" w:rsidRPr="000A5E35" w:rsidRDefault="00825EB2" w:rsidP="000A5E35">
      <w:pPr>
        <w:pStyle w:val="Standard"/>
        <w:jc w:val="center"/>
        <w:rPr>
          <w:outline/>
          <w:lang w:val="ru-RU"/>
        </w:rPr>
      </w:pPr>
      <w:r w:rsidRPr="000A5E35">
        <w:rPr>
          <w:outline/>
          <w:lang w:val="ru-RU"/>
        </w:rPr>
        <w:t>НОМИНАЦИЯ</w:t>
      </w:r>
    </w:p>
    <w:p w:rsidR="00E81D87" w:rsidRPr="000A5E35" w:rsidRDefault="00825EB2" w:rsidP="000A5E35">
      <w:pPr>
        <w:pStyle w:val="Standard"/>
        <w:jc w:val="center"/>
        <w:rPr>
          <w:outline/>
          <w:lang w:val="ru-RU"/>
        </w:rPr>
      </w:pPr>
      <w:r w:rsidRPr="000A5E35">
        <w:rPr>
          <w:outline/>
          <w:lang w:val="ru-RU"/>
        </w:rPr>
        <w:t>«САМАЯ ТВОРЧЕСКАЯ ТЕРРИТОРИЯ»</w:t>
      </w:r>
    </w:p>
    <w:p w:rsidR="00E81D87" w:rsidRPr="000A5E35" w:rsidRDefault="00E81D87">
      <w:pPr>
        <w:pStyle w:val="Standard"/>
        <w:rPr>
          <w:outline/>
          <w:lang w:val="ru-RU"/>
        </w:rPr>
      </w:pPr>
    </w:p>
    <w:p w:rsidR="00E81D87" w:rsidRPr="000A5E35" w:rsidRDefault="00825EB2">
      <w:pPr>
        <w:pStyle w:val="Standard"/>
      </w:pPr>
      <w:r w:rsidRPr="000A5E35">
        <w:rPr>
          <w:outline/>
          <w:lang w:val="ru-RU"/>
        </w:rPr>
        <w:t xml:space="preserve">                             </w:t>
      </w:r>
      <w:r w:rsidRPr="000A5E35">
        <w:rPr>
          <w:lang w:val="ru-RU"/>
        </w:rPr>
        <w:t>Село Старое Ермаково</w:t>
      </w:r>
    </w:p>
    <w:p w:rsidR="00E81D87" w:rsidRPr="000A5E35" w:rsidRDefault="00825EB2">
      <w:pPr>
        <w:pStyle w:val="Standard"/>
        <w:rPr>
          <w:lang w:val="ru-RU"/>
        </w:rPr>
      </w:pPr>
      <w:r w:rsidRPr="000A5E35">
        <w:rPr>
          <w:lang w:val="ru-RU"/>
        </w:rPr>
        <w:t xml:space="preserve">                      Камышлинский муниципальный район</w:t>
      </w:r>
    </w:p>
    <w:p w:rsidR="00E81D87" w:rsidRPr="000A5E35" w:rsidRDefault="00825EB2">
      <w:pPr>
        <w:pStyle w:val="Standard"/>
        <w:rPr>
          <w:lang w:val="ru-RU"/>
        </w:rPr>
      </w:pPr>
      <w:r w:rsidRPr="000A5E35">
        <w:rPr>
          <w:lang w:val="ru-RU"/>
        </w:rPr>
        <w:t xml:space="preserve">                                     Самарская область</w:t>
      </w:r>
    </w:p>
    <w:p w:rsidR="00E81D87" w:rsidRPr="000A5E35" w:rsidRDefault="00E81D87">
      <w:pPr>
        <w:pStyle w:val="Standard"/>
        <w:rPr>
          <w:lang w:val="ru-RU"/>
        </w:rPr>
      </w:pPr>
    </w:p>
    <w:p w:rsidR="00E81D87" w:rsidRPr="000A5E35" w:rsidRDefault="00825EB2">
      <w:pPr>
        <w:pStyle w:val="Standard"/>
        <w:rPr>
          <w:lang w:val="ru-RU"/>
        </w:rPr>
      </w:pPr>
      <w:r w:rsidRPr="000A5E35">
        <w:rPr>
          <w:lang w:val="ru-RU"/>
        </w:rPr>
        <w:t xml:space="preserve"> Автор проекта: Калимуллина Альфира Габдулхаковна - библиотекарь</w:t>
      </w:r>
    </w:p>
    <w:p w:rsidR="00E81D87" w:rsidRPr="000A5E35" w:rsidRDefault="00825EB2">
      <w:pPr>
        <w:pStyle w:val="Standard"/>
        <w:rPr>
          <w:lang w:val="ru-RU"/>
        </w:rPr>
      </w:pPr>
      <w:r w:rsidRPr="000A5E35">
        <w:rPr>
          <w:lang w:val="ru-RU"/>
        </w:rPr>
        <w:t xml:space="preserve"> Исполнитель проекта: Калимуллина Альфира Габдулхаковна</w:t>
      </w:r>
    </w:p>
    <w:p w:rsidR="00E81D87" w:rsidRPr="000A5E35" w:rsidRDefault="00825EB2">
      <w:pPr>
        <w:pStyle w:val="Standard"/>
        <w:rPr>
          <w:lang w:val="ru-RU"/>
        </w:rPr>
      </w:pPr>
      <w:r w:rsidRPr="000A5E35">
        <w:rPr>
          <w:lang w:val="ru-RU"/>
        </w:rPr>
        <w:t xml:space="preserve">  тел. 89270024462</w:t>
      </w:r>
    </w:p>
    <w:p w:rsidR="00E81D87" w:rsidRPr="000A5E35" w:rsidRDefault="00E81D87">
      <w:pPr>
        <w:pStyle w:val="Standard"/>
        <w:rPr>
          <w:lang w:val="ru-RU"/>
        </w:rPr>
      </w:pPr>
    </w:p>
    <w:p w:rsidR="00E81D87" w:rsidRPr="000A5E35" w:rsidRDefault="00825EB2">
      <w:pPr>
        <w:pStyle w:val="Standard"/>
      </w:pPr>
      <w:r w:rsidRPr="000A5E35">
        <w:rPr>
          <w:lang w:val="ru-RU"/>
        </w:rPr>
        <w:t xml:space="preserve"> </w:t>
      </w:r>
      <w:r w:rsidRPr="000A5E35">
        <w:rPr>
          <w:b/>
          <w:bCs/>
          <w:lang w:val="ru-RU"/>
        </w:rPr>
        <w:t xml:space="preserve">               Самое ценное достояние народа — это его память</w:t>
      </w:r>
    </w:p>
    <w:p w:rsidR="00E81D87" w:rsidRPr="000A5E35" w:rsidRDefault="00825EB2">
      <w:pPr>
        <w:pStyle w:val="Standard"/>
      </w:pPr>
      <w:r w:rsidRPr="000A5E35">
        <w:rPr>
          <w:b/>
          <w:bCs/>
          <w:lang w:val="ru-RU"/>
        </w:rPr>
        <w:t xml:space="preserve"> </w:t>
      </w:r>
      <w:r w:rsidRPr="000A5E35">
        <w:rPr>
          <w:lang w:val="ru-RU"/>
        </w:rPr>
        <w:t>Каждое село вправе гордиться своей историей. У каждого она своя, неповторимая, особая, самобытная. Её год за годом формировали, созидали десятки поколений, добыта неимоверными усилиями, потом и кровью наших предшественников. Поэтому мы с благодарностью помним о них, бережно сохраняем все, что они нам оставили.</w:t>
      </w:r>
    </w:p>
    <w:p w:rsidR="00E81D87" w:rsidRPr="000A5E35" w:rsidRDefault="00825EB2">
      <w:pPr>
        <w:pStyle w:val="Standard"/>
        <w:rPr>
          <w:lang w:val="ru-RU"/>
        </w:rPr>
      </w:pPr>
      <w:r w:rsidRPr="000A5E35">
        <w:rPr>
          <w:lang w:val="ru-RU"/>
        </w:rPr>
        <w:t xml:space="preserve"> В большой стране у каждого человека есть маленький уголок — деревня, улица, дом, где он родился. Это его маленькая Родина. А из множества таких маленьких родных уголков и состоит наша великая Родина.</w:t>
      </w:r>
    </w:p>
    <w:p w:rsidR="00E81D87" w:rsidRPr="000A5E35" w:rsidRDefault="00825EB2">
      <w:pPr>
        <w:pStyle w:val="Standard"/>
        <w:rPr>
          <w:lang w:val="ru-RU"/>
        </w:rPr>
      </w:pPr>
      <w:r w:rsidRPr="000A5E35">
        <w:rPr>
          <w:lang w:val="ru-RU"/>
        </w:rPr>
        <w:t xml:space="preserve"> … Родина начинается на пороге твоего дома. Она огромна и прекрасна. Родина всегда с тобой, где бы ты не жил. А любить Родину — значит жить с ней одной жизнью. У каждого из нас свои истоки. Для меня Родина начинается с моего села Старое Ермаково. Это не только милая сердцу природа, но еще и люди, жившие и живущие, человеческие взаимоотношения, традиции.</w:t>
      </w:r>
    </w:p>
    <w:p w:rsidR="00E81D87" w:rsidRPr="000A5E35" w:rsidRDefault="00825EB2">
      <w:pPr>
        <w:pStyle w:val="Standard"/>
        <w:rPr>
          <w:lang w:val="ru-RU"/>
        </w:rPr>
      </w:pPr>
      <w:r w:rsidRPr="000A5E35">
        <w:rPr>
          <w:lang w:val="ru-RU"/>
        </w:rPr>
        <w:t xml:space="preserve"> Наши предки оставили нам огромное духовное наследие — язык, обычаи и традиции, культуру и религию. К сожалению, на сегодня преданы забвению целые эпохи из народной памяти. Нам нужна такая история, какой она была на самом деле — пусть горькая, но правдивая. Каждый из нас должен знать историю, культуру, традиции своего родного края, села, где он вырос и о своих корнях.</w:t>
      </w:r>
    </w:p>
    <w:p w:rsidR="00E81D87" w:rsidRPr="000A5E35" w:rsidRDefault="00825EB2">
      <w:pPr>
        <w:pStyle w:val="Standard"/>
        <w:rPr>
          <w:lang w:val="ru-RU"/>
        </w:rPr>
      </w:pPr>
      <w:r w:rsidRPr="000A5E35">
        <w:rPr>
          <w:lang w:val="ru-RU"/>
        </w:rPr>
        <w:t xml:space="preserve"> Человек, как все живое в природе, засыхает без корней. При этом скудеет его душа и теряется нечто важное, невосполнимое.</w:t>
      </w:r>
    </w:p>
    <w:p w:rsidR="00E81D87" w:rsidRPr="000A5E35" w:rsidRDefault="00825EB2">
      <w:pPr>
        <w:pStyle w:val="Standard"/>
        <w:rPr>
          <w:lang w:val="ru-RU"/>
        </w:rPr>
      </w:pPr>
      <w:r w:rsidRPr="000A5E35">
        <w:rPr>
          <w:lang w:val="ru-RU"/>
        </w:rPr>
        <w:t xml:space="preserve"> Не зная прошлого своего народа, о жизни своих предков и об истории ушедших поколений, человек не может найти себе правильную дорогу.</w:t>
      </w:r>
    </w:p>
    <w:p w:rsidR="00E81D87" w:rsidRPr="000A5E35" w:rsidRDefault="00E81D87">
      <w:pPr>
        <w:pStyle w:val="Standard"/>
        <w:rPr>
          <w:lang w:val="ru-RU"/>
        </w:rPr>
      </w:pPr>
    </w:p>
    <w:p w:rsidR="00E81D87" w:rsidRPr="000A5E35" w:rsidRDefault="00825EB2">
      <w:pPr>
        <w:pStyle w:val="Standard"/>
      </w:pPr>
      <w:r w:rsidRPr="000A5E35">
        <w:rPr>
          <w:lang w:val="ru-RU"/>
        </w:rPr>
        <w:t xml:space="preserve">                                             </w:t>
      </w:r>
      <w:r w:rsidRPr="000A5E35">
        <w:rPr>
          <w:b/>
          <w:bCs/>
          <w:lang w:val="ru-RU"/>
        </w:rPr>
        <w:t xml:space="preserve"> История села</w:t>
      </w:r>
    </w:p>
    <w:p w:rsidR="00E81D87" w:rsidRPr="000A5E35" w:rsidRDefault="00825EB2">
      <w:pPr>
        <w:pStyle w:val="Standard"/>
      </w:pPr>
      <w:r w:rsidRPr="000A5E35">
        <w:rPr>
          <w:b/>
          <w:bCs/>
          <w:lang w:val="ru-RU"/>
        </w:rPr>
        <w:t xml:space="preserve">                                     (</w:t>
      </w:r>
      <w:r w:rsidRPr="000A5E35">
        <w:rPr>
          <w:lang w:val="ru-RU"/>
        </w:rPr>
        <w:t>историческая справка)</w:t>
      </w:r>
    </w:p>
    <w:p w:rsidR="00E81D87" w:rsidRPr="000A5E35" w:rsidRDefault="00825EB2">
      <w:pPr>
        <w:pStyle w:val="Standard"/>
        <w:rPr>
          <w:lang w:val="ru-RU"/>
        </w:rPr>
      </w:pPr>
      <w:r w:rsidRPr="000A5E35">
        <w:rPr>
          <w:lang w:val="ru-RU"/>
        </w:rPr>
        <w:t xml:space="preserve"> Село Старое Ермаково, как и все сёла Сокской гряды основали люди, убегающие от насильственной христианизации, преследований за участие в восстаниях, измученные от безземелья, нищеты и колониального гнёта. По имеющимся в нашем краеведческом музее документальному источнику материала 5го фонда Государственного архива Куйбышевской области датируется 1732 годом. А легенда и предания, на которые основывается А. М. Хайров в книге «Есть в Заволжье село», относит основание села к 1737 году. Если при установлении даты села Татарский Байтуган или Камышлы мы имеем дело с фактом, то предания дают более древнюю датировку, чем документальный источник, то здесь наблюдается очень любопытная картина: предания относят основание села к 1737 году, а документ «старит» село на 5 лет.</w:t>
      </w:r>
    </w:p>
    <w:p w:rsidR="00E81D87" w:rsidRPr="000A5E35" w:rsidRDefault="00825EB2">
      <w:pPr>
        <w:pStyle w:val="Standard"/>
        <w:rPr>
          <w:lang w:val="ru-RU"/>
        </w:rPr>
      </w:pPr>
      <w:r w:rsidRPr="000A5E35">
        <w:rPr>
          <w:lang w:val="ru-RU"/>
        </w:rPr>
        <w:t xml:space="preserve"> В 1730 году царское правительство назначает старшиной Ярмухаммада и направляет его в Байтуганскую волость для наведения порядка, где проживали оброчные крестьяне. Ему были пожалованы земли от села Байтуган до села Каргалы. А в 1737 году он основал поселение на </w:t>
      </w:r>
      <w:r w:rsidRPr="000A5E35">
        <w:rPr>
          <w:lang w:val="ru-RU"/>
        </w:rPr>
        <w:lastRenderedPageBreak/>
        <w:t>берегу реки Сок. Территория представляла из себя лесистую и болотистую местность, где водилось множество зверей. Место им было выбрано не случайно. Красивая низменность с трёх сторон омываемая рекой Сок и охраняемая от холодных ветров высокими холмами и лесами. Ярмухамад принимал в свое поселение всех беженцев, за что его лишили дворянства и права на земли. Первыми переселенцами были 12 семей из разных сёл и городов Башкирии, Татарстана, Пензенской области. Была одна семья из Польши. Через три года после основания села Ярмухаммаду пришлось покинуть эти места. После его отъезда местность стали называть Ермаково.</w:t>
      </w:r>
    </w:p>
    <w:p w:rsidR="00E81D87" w:rsidRPr="000A5E35" w:rsidRDefault="00825EB2">
      <w:pPr>
        <w:pStyle w:val="Standard"/>
        <w:rPr>
          <w:lang w:val="ru-RU"/>
        </w:rPr>
      </w:pPr>
      <w:r w:rsidRPr="000A5E35">
        <w:rPr>
          <w:lang w:val="ru-RU"/>
        </w:rPr>
        <w:t xml:space="preserve"> В 1748 году, по архивным сведениям, в селе насчитывалось24 двора, в которых проживало 129 мужчин. В 1857 году в селе проживало 1179 человек. Основное население села составляли татары, башкир было 527 человек. По архивным данным 1926 года население составляло 3065 человек. К 1800 году село населяли казанские татары, арабы, башкиры, поляки, чуваши, впоследствии все принявшие ислам.</w:t>
      </w:r>
    </w:p>
    <w:p w:rsidR="00E81D87" w:rsidRPr="000A5E35" w:rsidRDefault="00825EB2">
      <w:pPr>
        <w:pStyle w:val="Standard"/>
        <w:rPr>
          <w:lang w:val="ru-RU"/>
        </w:rPr>
      </w:pPr>
      <w:r w:rsidRPr="000A5E35">
        <w:rPr>
          <w:lang w:val="ru-RU"/>
        </w:rPr>
        <w:t xml:space="preserve"> Жители села занимались земледелием и скотоводством. В 1928 году 50 дворов отделились из села Старое Ермаково и обосновали посёлок Чулпан. В те же годы начали образовываться колхозы.</w:t>
      </w:r>
    </w:p>
    <w:p w:rsidR="00E81D87" w:rsidRPr="000A5E35" w:rsidRDefault="00825EB2">
      <w:pPr>
        <w:pStyle w:val="Standard"/>
        <w:rPr>
          <w:lang w:val="ru-RU"/>
        </w:rPr>
      </w:pPr>
      <w:r w:rsidRPr="000A5E35">
        <w:rPr>
          <w:lang w:val="ru-RU"/>
        </w:rPr>
        <w:t xml:space="preserve"> В годы Гражданской войны на фронт ушли 771 человек, вернулось 365. В 1942 году из Орловской области был эвакуирован в село Детский дом № 5, работавший до 1961 года.</w:t>
      </w:r>
    </w:p>
    <w:p w:rsidR="00E81D87" w:rsidRPr="000A5E35" w:rsidRDefault="00825EB2">
      <w:pPr>
        <w:pStyle w:val="Standard"/>
        <w:rPr>
          <w:lang w:val="ru-RU"/>
        </w:rPr>
      </w:pPr>
      <w:r w:rsidRPr="000A5E35">
        <w:rPr>
          <w:lang w:val="ru-RU"/>
        </w:rPr>
        <w:t xml:space="preserve"> Начиная с 1929 года село входит в состав Камышлинского района. В настоящее время в состав сельского поселения Ермаково входят три села: село Старое Ермаково, село Новое Ермаково, посёлок Чулпан и насчитывает 913 дворов.</w:t>
      </w:r>
    </w:p>
    <w:p w:rsidR="00E81D87" w:rsidRPr="000A5E35" w:rsidRDefault="00825EB2">
      <w:pPr>
        <w:pStyle w:val="Standard"/>
        <w:rPr>
          <w:lang w:val="ru-RU"/>
        </w:rPr>
      </w:pPr>
      <w:r w:rsidRPr="000A5E35">
        <w:rPr>
          <w:lang w:val="ru-RU"/>
        </w:rPr>
        <w:t xml:space="preserve">    (Историческая справка составлена на основе архивных данных и книг)</w:t>
      </w:r>
    </w:p>
    <w:p w:rsidR="00E81D87" w:rsidRPr="000A5E35" w:rsidRDefault="00E81D87">
      <w:pPr>
        <w:pStyle w:val="Standard"/>
        <w:rPr>
          <w:lang w:val="ru-RU"/>
        </w:rPr>
      </w:pPr>
    </w:p>
    <w:p w:rsidR="00E81D87" w:rsidRPr="000A5E35" w:rsidRDefault="00E81D87">
      <w:pPr>
        <w:pStyle w:val="Standard"/>
        <w:rPr>
          <w:lang w:val="ru-RU"/>
        </w:rPr>
      </w:pPr>
    </w:p>
    <w:p w:rsidR="00E81D87" w:rsidRPr="000A5E35" w:rsidRDefault="00825EB2">
      <w:pPr>
        <w:pStyle w:val="Standard"/>
        <w:rPr>
          <w:b/>
          <w:bCs/>
          <w:lang w:val="ru-RU"/>
        </w:rPr>
      </w:pPr>
      <w:r w:rsidRPr="000A5E35">
        <w:rPr>
          <w:lang w:val="ru-RU"/>
        </w:rPr>
        <w:t xml:space="preserve">                                        </w:t>
      </w:r>
      <w:r w:rsidRPr="000A5E35">
        <w:rPr>
          <w:b/>
          <w:bCs/>
          <w:lang w:val="ru-RU"/>
        </w:rPr>
        <w:t>Выдающиеся люди села</w:t>
      </w:r>
    </w:p>
    <w:p w:rsidR="00E81D87" w:rsidRPr="000A5E35" w:rsidRDefault="00825EB2">
      <w:pPr>
        <w:pStyle w:val="Standard"/>
        <w:rPr>
          <w:b/>
          <w:bCs/>
          <w:lang w:val="ru-RU"/>
        </w:rPr>
      </w:pPr>
      <w:r w:rsidRPr="000A5E35">
        <w:rPr>
          <w:b/>
          <w:bCs/>
          <w:lang w:val="ru-RU"/>
        </w:rPr>
        <w:t xml:space="preserve"> 1. Зыя Ярмаки. Поэт</w:t>
      </w:r>
    </w:p>
    <w:p w:rsidR="00E81D87" w:rsidRPr="000A5E35" w:rsidRDefault="00825EB2">
      <w:pPr>
        <w:pStyle w:val="Standard"/>
        <w:rPr>
          <w:b/>
          <w:bCs/>
          <w:lang w:val="ru-RU"/>
        </w:rPr>
      </w:pPr>
      <w:r w:rsidRPr="000A5E35">
        <w:rPr>
          <w:b/>
          <w:bCs/>
          <w:lang w:val="ru-RU"/>
        </w:rPr>
        <w:t xml:space="preserve"> </w:t>
      </w:r>
      <w:r w:rsidRPr="000A5E35">
        <w:rPr>
          <w:lang w:val="ru-RU"/>
        </w:rPr>
        <w:t>Насыров Зыя Шайхиевич родился 21 января 1887 году в селе старое Ермаково в семье муллы. В1934 году вышли  4 сборника его стихотворений: «Чувства», «Цветы литературы», «Покажу», «Юношеские порывы». В 1948 году выходят в свет его новые сборники стихотворений: «Друзьям», «Пионерам», «Соловьи», а в 1966 году - «Белая берёза». Но этот сборник поэт уже не успел подержать в руках. В 1965 году он скончался от инфаркта.</w:t>
      </w:r>
    </w:p>
    <w:p w:rsidR="00E81D87" w:rsidRPr="000A5E35" w:rsidRDefault="00825EB2">
      <w:pPr>
        <w:pStyle w:val="Standard"/>
        <w:rPr>
          <w:lang w:val="ru-RU"/>
        </w:rPr>
      </w:pPr>
      <w:r w:rsidRPr="000A5E35">
        <w:rPr>
          <w:lang w:val="ru-RU"/>
        </w:rPr>
        <w:t xml:space="preserve"> Очень много лет стихотворение Зыя Ярмаки «Белая берёза» является гимном нашего села.</w:t>
      </w:r>
    </w:p>
    <w:p w:rsidR="00E81D87" w:rsidRPr="000A5E35" w:rsidRDefault="00E81D87">
      <w:pPr>
        <w:pStyle w:val="Standard"/>
        <w:rPr>
          <w:lang w:val="ru-RU"/>
        </w:rPr>
      </w:pPr>
    </w:p>
    <w:p w:rsidR="00E81D87" w:rsidRPr="000A5E35" w:rsidRDefault="00825EB2">
      <w:pPr>
        <w:pStyle w:val="Standard"/>
        <w:rPr>
          <w:b/>
          <w:bCs/>
          <w:lang w:val="ru-RU"/>
        </w:rPr>
      </w:pPr>
      <w:r w:rsidRPr="000A5E35">
        <w:rPr>
          <w:b/>
          <w:bCs/>
          <w:lang w:val="ru-RU"/>
        </w:rPr>
        <w:t xml:space="preserve"> 2. Халик Садри</w:t>
      </w:r>
    </w:p>
    <w:p w:rsidR="00E81D87" w:rsidRPr="000A5E35" w:rsidRDefault="00825EB2">
      <w:pPr>
        <w:pStyle w:val="Standard"/>
        <w:rPr>
          <w:b/>
          <w:bCs/>
          <w:lang w:val="ru-RU"/>
        </w:rPr>
      </w:pPr>
      <w:r w:rsidRPr="000A5E35">
        <w:rPr>
          <w:b/>
          <w:bCs/>
          <w:lang w:val="ru-RU"/>
        </w:rPr>
        <w:t xml:space="preserve"> </w:t>
      </w:r>
      <w:r w:rsidRPr="000A5E35">
        <w:rPr>
          <w:lang w:val="ru-RU"/>
        </w:rPr>
        <w:t>Есть среди советских писателей люди, которые стояли у истоков Советской власти. Таким был наш односельчанин Халик Садри. Он родился 4 августа 1880 года в селе Старое Ермаково в семье крестьянина-батрака.</w:t>
      </w:r>
    </w:p>
    <w:p w:rsidR="00E81D87" w:rsidRPr="000A5E35" w:rsidRDefault="00825EB2">
      <w:pPr>
        <w:pStyle w:val="Standard"/>
        <w:rPr>
          <w:lang w:val="ru-RU"/>
        </w:rPr>
      </w:pPr>
      <w:r w:rsidRPr="000A5E35">
        <w:rPr>
          <w:lang w:val="ru-RU"/>
        </w:rPr>
        <w:t xml:space="preserve"> 8 марта 1917 года по рекомендации В. В. Куйбышева он был принят в ряды ВКПб, а в годы Гражданской войны был одним из организаторов  партизанских отрядов. Участвовал в освобождении Поволжья от белогвардейских банд. Был участником 1 Совещания татар и башкир в Кремле. Здесь он встретился с В. И. Лениным и был среди тех, кто подписал Проект закона о создании ТАССР.</w:t>
      </w:r>
    </w:p>
    <w:p w:rsidR="00E81D87" w:rsidRPr="000A5E35" w:rsidRDefault="00825EB2">
      <w:pPr>
        <w:pStyle w:val="Standard"/>
        <w:rPr>
          <w:lang w:val="ru-RU"/>
        </w:rPr>
      </w:pPr>
      <w:r w:rsidRPr="000A5E35">
        <w:rPr>
          <w:lang w:val="ru-RU"/>
        </w:rPr>
        <w:t xml:space="preserve"> Он является автором книг «Наша заря», «Плавучий госпиталь», «На мельнице», которые популярны среди читателей и по сей день. Им написаны пьесы: «Бои на берегах Волги», «Пути», «Партизаны», «Лучи счастья». Пробует свои силы и в поэзии.</w:t>
      </w:r>
    </w:p>
    <w:p w:rsidR="00E81D87" w:rsidRPr="000A5E35" w:rsidRDefault="00825EB2">
      <w:pPr>
        <w:pStyle w:val="Standard"/>
        <w:rPr>
          <w:lang w:val="ru-RU"/>
        </w:rPr>
      </w:pPr>
      <w:r w:rsidRPr="000A5E35">
        <w:rPr>
          <w:lang w:val="ru-RU"/>
        </w:rPr>
        <w:t xml:space="preserve"> В годы Великой Отечественной войны участвовал в боях под Сталинградом. Являясь батальонным комиссаром, своей личной храбростью вдохновлял бойцов на героические подвиги. Был награжден орденом Красной Звезды и орденом Отечественной войны 2 степени, медалями.</w:t>
      </w:r>
    </w:p>
    <w:p w:rsidR="00E81D87" w:rsidRPr="000A5E35" w:rsidRDefault="00825EB2">
      <w:pPr>
        <w:pStyle w:val="Standard"/>
        <w:rPr>
          <w:lang w:val="ru-RU"/>
        </w:rPr>
      </w:pPr>
      <w:r w:rsidRPr="000A5E35">
        <w:rPr>
          <w:lang w:val="ru-RU"/>
        </w:rPr>
        <w:t xml:space="preserve"> После тяжёлой болезни Халик Садри скончался 5 марта 1955 года. Его произведения переведены на многие языки народов СССР.</w:t>
      </w:r>
    </w:p>
    <w:p w:rsidR="00E81D87" w:rsidRPr="000A5E35" w:rsidRDefault="00E81D87">
      <w:pPr>
        <w:pStyle w:val="Standard"/>
        <w:rPr>
          <w:lang w:val="ru-RU"/>
        </w:rPr>
      </w:pPr>
    </w:p>
    <w:p w:rsidR="00E81D87" w:rsidRPr="000A5E35" w:rsidRDefault="00825EB2">
      <w:pPr>
        <w:pStyle w:val="Standard"/>
        <w:rPr>
          <w:b/>
          <w:bCs/>
          <w:lang w:val="ru-RU"/>
        </w:rPr>
      </w:pPr>
      <w:r w:rsidRPr="000A5E35">
        <w:rPr>
          <w:lang w:val="ru-RU"/>
        </w:rPr>
        <w:lastRenderedPageBreak/>
        <w:t xml:space="preserve"> </w:t>
      </w:r>
      <w:r w:rsidRPr="000A5E35">
        <w:rPr>
          <w:b/>
          <w:bCs/>
          <w:lang w:val="ru-RU"/>
        </w:rPr>
        <w:t>3. Гаряев Гали Абубакирович</w:t>
      </w:r>
    </w:p>
    <w:p w:rsidR="00E81D87" w:rsidRPr="000A5E35" w:rsidRDefault="00825EB2">
      <w:pPr>
        <w:pStyle w:val="Standard"/>
        <w:rPr>
          <w:b/>
          <w:bCs/>
          <w:lang w:val="ru-RU"/>
        </w:rPr>
      </w:pPr>
      <w:r w:rsidRPr="000A5E35">
        <w:rPr>
          <w:b/>
          <w:bCs/>
          <w:lang w:val="ru-RU"/>
        </w:rPr>
        <w:t xml:space="preserve"> </w:t>
      </w:r>
      <w:r w:rsidRPr="000A5E35">
        <w:rPr>
          <w:lang w:val="ru-RU"/>
        </w:rPr>
        <w:t>Свои первые уроки по изготовлению тальянки Гали Абубакирович получил в 12 лет и посвятил этому всю свою жизнь. Заказы на его инструменты приходили в Старое Ермаково со всех уголков Советского Союза, Финляндии, Америки. Гали Гаряев создал более 400 тальянок. И в каждой была своя изюминка.</w:t>
      </w:r>
    </w:p>
    <w:p w:rsidR="00E81D87" w:rsidRPr="000A5E35" w:rsidRDefault="00825EB2">
      <w:pPr>
        <w:pStyle w:val="Standard"/>
        <w:rPr>
          <w:lang w:val="ru-RU"/>
        </w:rPr>
      </w:pPr>
      <w:r w:rsidRPr="000A5E35">
        <w:rPr>
          <w:lang w:val="ru-RU"/>
        </w:rPr>
        <w:t xml:space="preserve"> В родном селе без его тальянки не проходит ни одно мероприятие. Земляки и поклонники его таланта чтят память о мастере. Так, в 1912 году  в Камышлинском районе в честь его столетнего юбилея был организован фестиваль «Играйте гармони Гали!».  С тех пор фестивали гармонистов, которые собирают талантливых людей со всей округи, буквально стали традиционными.</w:t>
      </w:r>
    </w:p>
    <w:p w:rsidR="00E81D87" w:rsidRPr="000A5E35" w:rsidRDefault="00E81D87">
      <w:pPr>
        <w:pStyle w:val="Standard"/>
        <w:rPr>
          <w:lang w:val="ru-RU"/>
        </w:rPr>
      </w:pPr>
    </w:p>
    <w:p w:rsidR="00E81D87" w:rsidRPr="000A5E35" w:rsidRDefault="00825EB2">
      <w:pPr>
        <w:pStyle w:val="Standard"/>
        <w:rPr>
          <w:b/>
          <w:bCs/>
          <w:lang w:val="ru-RU"/>
        </w:rPr>
      </w:pPr>
      <w:r w:rsidRPr="000A5E35">
        <w:rPr>
          <w:lang w:val="ru-RU"/>
        </w:rPr>
        <w:t xml:space="preserve"> </w:t>
      </w:r>
      <w:r w:rsidRPr="000A5E35">
        <w:rPr>
          <w:b/>
          <w:bCs/>
          <w:lang w:val="ru-RU"/>
        </w:rPr>
        <w:t>4. Шириязданов Фарит Мухаматнурович</w:t>
      </w:r>
    </w:p>
    <w:p w:rsidR="00E81D87" w:rsidRPr="000A5E35" w:rsidRDefault="00825EB2">
      <w:pPr>
        <w:pStyle w:val="Standard"/>
        <w:rPr>
          <w:b/>
          <w:bCs/>
          <w:lang w:val="ru-RU"/>
        </w:rPr>
      </w:pPr>
      <w:r w:rsidRPr="000A5E35">
        <w:rPr>
          <w:b/>
          <w:bCs/>
          <w:lang w:val="ru-RU"/>
        </w:rPr>
        <w:t xml:space="preserve"> </w:t>
      </w:r>
      <w:r w:rsidRPr="000A5E35">
        <w:rPr>
          <w:lang w:val="ru-RU"/>
        </w:rPr>
        <w:t>1 декабря 2018 года во Дворце культуры имени Халика Садри в селе Старое Ермаково прошло значимое событие — презентация книги об истории села. Это фундаметальный труд Шириязданова Ф. М., где подробно описаны все этапы развития села, начиная со времени его основания.</w:t>
      </w:r>
    </w:p>
    <w:p w:rsidR="00E81D87" w:rsidRPr="000A5E35" w:rsidRDefault="00825EB2">
      <w:pPr>
        <w:pStyle w:val="Standard"/>
        <w:rPr>
          <w:lang w:val="ru-RU"/>
        </w:rPr>
      </w:pPr>
      <w:r w:rsidRPr="000A5E35">
        <w:rPr>
          <w:lang w:val="ru-RU"/>
        </w:rPr>
        <w:t xml:space="preserve"> Желание глубже познать историю  своего рода и родного села — присуще многим жителям. Природа села обладает особой энергетикой. Поэтому среди многих моих односельчан множество разносторонних талантливых людей, которые прославили село во многих отраслях и на широких просторах России и бывшего Советского Союза.</w:t>
      </w:r>
    </w:p>
    <w:p w:rsidR="00E81D87" w:rsidRPr="000A5E35" w:rsidRDefault="00825EB2">
      <w:pPr>
        <w:pStyle w:val="Standard"/>
        <w:rPr>
          <w:lang w:val="ru-RU"/>
        </w:rPr>
      </w:pPr>
      <w:r w:rsidRPr="000A5E35">
        <w:rPr>
          <w:lang w:val="ru-RU"/>
        </w:rPr>
        <w:t xml:space="preserve"> Летопись села и хронология событий велась с 18 века представителями разных родов и поколений, которые прибывали из разных регионов в годы смуты.</w:t>
      </w:r>
    </w:p>
    <w:p w:rsidR="00E81D87" w:rsidRPr="000A5E35" w:rsidRDefault="00825EB2">
      <w:pPr>
        <w:pStyle w:val="Standard"/>
        <w:rPr>
          <w:lang w:val="ru-RU"/>
        </w:rPr>
      </w:pPr>
      <w:r w:rsidRPr="000A5E35">
        <w:rPr>
          <w:lang w:val="ru-RU"/>
        </w:rPr>
        <w:t xml:space="preserve"> Каждый из них принёс в сельское общество что-то новое. Поэтому и сейчас, когда многие сёла переживают процесс упадка и распада, сообщество жителей села Старое Ермаково напоминает красивый букет, собранный из множества цветов.</w:t>
      </w:r>
    </w:p>
    <w:p w:rsidR="00E81D87" w:rsidRPr="000A5E35" w:rsidRDefault="00825EB2">
      <w:pPr>
        <w:pStyle w:val="Standard"/>
        <w:rPr>
          <w:lang w:val="ru-RU"/>
        </w:rPr>
      </w:pPr>
      <w:r w:rsidRPr="000A5E35">
        <w:rPr>
          <w:lang w:val="ru-RU"/>
        </w:rPr>
        <w:t xml:space="preserve"> В процессе создания книги многие жители и уроженцы села принимали активное участие и с нетерпением ждали её выхода в свет..</w:t>
      </w:r>
    </w:p>
    <w:p w:rsidR="00E81D87" w:rsidRPr="000A5E35" w:rsidRDefault="00825EB2">
      <w:pPr>
        <w:pStyle w:val="Standard"/>
        <w:rPr>
          <w:lang w:val="ru-RU"/>
        </w:rPr>
      </w:pPr>
      <w:r w:rsidRPr="000A5E35">
        <w:rPr>
          <w:lang w:val="ru-RU"/>
        </w:rPr>
        <w:t xml:space="preserve"> Безусловно, многие понимают, что не зная свою родословную, историю села — своей малой родины, невозможно быть патриотом и порядочным человеком. Поэтому у жителей села сложилось уважительное отношение к истории своего села. У татарского народа всегда существовал культ почитания предков. Человек, не знающий о своих предках до седьмого колена, не мог пользоваться уважением среди своего народа.</w:t>
      </w:r>
    </w:p>
    <w:p w:rsidR="00E81D87" w:rsidRPr="000A5E35" w:rsidRDefault="00825EB2">
      <w:pPr>
        <w:pStyle w:val="Standard"/>
        <w:rPr>
          <w:lang w:val="ru-RU"/>
        </w:rPr>
      </w:pPr>
      <w:r w:rsidRPr="000A5E35">
        <w:rPr>
          <w:lang w:val="ru-RU"/>
        </w:rPr>
        <w:t xml:space="preserve"> Краеведческая работа имеет свои особенности Шириязданов Ф. М., который взялся за эту работу, очень любит свой родной край. Без этого невозможно было бы донести до сознания людей то, что они должны свято чтить, хранить в своем сердце и передать своему потомству.</w:t>
      </w:r>
    </w:p>
    <w:p w:rsidR="00E81D87" w:rsidRPr="000A5E35" w:rsidRDefault="00825EB2">
      <w:pPr>
        <w:pStyle w:val="Standard"/>
        <w:rPr>
          <w:lang w:val="ru-RU"/>
        </w:rPr>
      </w:pPr>
      <w:r w:rsidRPr="000A5E35">
        <w:rPr>
          <w:lang w:val="ru-RU"/>
        </w:rPr>
        <w:t xml:space="preserve"> Сейчас в татарских сёлах Самарской области только в двух школах обучают родному языку. Одна из этих школ находится в селе Старое Ермаково. При таком раскладе издание подобных книг имеет огромное значение в процессе воспитания подрастающего поколения в духе патриотизма, любви к своей малой родине, к прошлому своего народа и его культурно-нравственным ценностям.</w:t>
      </w:r>
    </w:p>
    <w:p w:rsidR="00E81D87" w:rsidRPr="000A5E35" w:rsidRDefault="00825EB2">
      <w:pPr>
        <w:pStyle w:val="Standard"/>
        <w:rPr>
          <w:lang w:val="ru-RU"/>
        </w:rPr>
      </w:pPr>
      <w:r w:rsidRPr="000A5E35">
        <w:rPr>
          <w:lang w:val="ru-RU"/>
        </w:rPr>
        <w:t xml:space="preserve"> Хочется верить, что книга об истории села будет надёжным хранилищем сведений о славных свершениях народа, живших здесь в прошлых поколениях и назиданием будущим поколениям. При создании книги изначально была поставлена задача — сохранить дух народа, память предков. Эта книга и сейчас и в будущих поколениях будет служить хранилищем духа народа и его исторической памяти.</w:t>
      </w:r>
    </w:p>
    <w:p w:rsidR="00E81D87" w:rsidRPr="000A5E35" w:rsidRDefault="00825EB2">
      <w:pPr>
        <w:pStyle w:val="Standard"/>
        <w:numPr>
          <w:ilvl w:val="0"/>
          <w:numId w:val="1"/>
        </w:numPr>
        <w:rPr>
          <w:lang w:val="ru-RU"/>
        </w:rPr>
      </w:pPr>
      <w:r w:rsidRPr="000A5E35">
        <w:rPr>
          <w:b/>
          <w:bCs/>
          <w:lang w:val="ru-RU"/>
        </w:rPr>
        <w:t>Татарский народный фольклорный ансамбль «Ак каен» («Белая береза») сельского Дома культуры имени Халика Садри села Старое Ермаково</w:t>
      </w:r>
    </w:p>
    <w:p w:rsidR="00E81D87" w:rsidRPr="000A5E35" w:rsidRDefault="00825EB2">
      <w:pPr>
        <w:pStyle w:val="Standard"/>
        <w:rPr>
          <w:lang w:val="ru-RU"/>
        </w:rPr>
      </w:pPr>
      <w:r w:rsidRPr="000A5E35">
        <w:rPr>
          <w:lang w:val="ru-RU"/>
        </w:rPr>
        <w:t xml:space="preserve"> Многие в Самарской области знают татарский народный фольклорный ансамбль «Ак каен». Своими задушевными песнями, искромётными танцами, содержательными композициями, яркими сценическими костюмами коллектив смог завоевать любовь и признание зрителей не только в Камышлинском районе, но и далеко за его пределами. За свою многолетнюю деятельность, а это 50 лет, ансамбль становился победителем, лауреатом и дипломантом </w:t>
      </w:r>
      <w:r w:rsidRPr="000A5E35">
        <w:rPr>
          <w:lang w:val="ru-RU"/>
        </w:rPr>
        <w:lastRenderedPageBreak/>
        <w:t>различных культурных мероприятий районного, областного и федерального уровней.</w:t>
      </w:r>
    </w:p>
    <w:p w:rsidR="00E81D87" w:rsidRPr="000A5E35" w:rsidRDefault="00825EB2">
      <w:pPr>
        <w:pStyle w:val="Standard"/>
        <w:rPr>
          <w:lang w:val="ru-RU"/>
        </w:rPr>
      </w:pPr>
      <w:r w:rsidRPr="000A5E35">
        <w:rPr>
          <w:lang w:val="ru-RU"/>
        </w:rPr>
        <w:t xml:space="preserve"> 1970 год — 1 место на зональном смотре фольклорных коллективов в городе Куйбышев;</w:t>
      </w:r>
    </w:p>
    <w:p w:rsidR="00E81D87" w:rsidRPr="000A5E35" w:rsidRDefault="00825EB2">
      <w:pPr>
        <w:pStyle w:val="Standard"/>
        <w:rPr>
          <w:lang w:val="ru-RU"/>
        </w:rPr>
      </w:pPr>
      <w:r w:rsidRPr="000A5E35">
        <w:rPr>
          <w:lang w:val="ru-RU"/>
        </w:rPr>
        <w:t>1972 год — Лауреат самодеятельных коллективов на областном смотре в городе Куйбышев посвященном 50 летию СССР;</w:t>
      </w:r>
    </w:p>
    <w:p w:rsidR="00E81D87" w:rsidRPr="000A5E35" w:rsidRDefault="00825EB2">
      <w:pPr>
        <w:pStyle w:val="Standard"/>
        <w:rPr>
          <w:lang w:val="ru-RU"/>
        </w:rPr>
      </w:pPr>
      <w:r w:rsidRPr="000A5E35">
        <w:rPr>
          <w:lang w:val="ru-RU"/>
        </w:rPr>
        <w:t>1977 год — Лауреат на областном смотре, посвященном 60 летию Великого Октября;</w:t>
      </w:r>
    </w:p>
    <w:p w:rsidR="00E81D87" w:rsidRPr="000A5E35" w:rsidRDefault="00825EB2">
      <w:pPr>
        <w:pStyle w:val="Standard"/>
        <w:rPr>
          <w:lang w:val="ru-RU"/>
        </w:rPr>
      </w:pPr>
      <w:r w:rsidRPr="000A5E35">
        <w:rPr>
          <w:lang w:val="ru-RU"/>
        </w:rPr>
        <w:t>1978 год -  1 место на зональном смотре в Сергиевске Куйбушевской области;</w:t>
      </w:r>
    </w:p>
    <w:p w:rsidR="00E81D87" w:rsidRPr="000A5E35" w:rsidRDefault="00825EB2">
      <w:pPr>
        <w:pStyle w:val="Standard"/>
        <w:rPr>
          <w:lang w:val="ru-RU"/>
        </w:rPr>
      </w:pPr>
      <w:r w:rsidRPr="000A5E35">
        <w:rPr>
          <w:lang w:val="ru-RU"/>
        </w:rPr>
        <w:t>1982 год — Дипломант на фестивале самодеятельных коллективов в городе Куйбышев, посвященный 60 летию СССР;</w:t>
      </w:r>
    </w:p>
    <w:p w:rsidR="00E81D87" w:rsidRPr="000A5E35" w:rsidRDefault="00825EB2">
      <w:pPr>
        <w:pStyle w:val="Standard"/>
        <w:rPr>
          <w:lang w:val="ru-RU"/>
        </w:rPr>
      </w:pPr>
      <w:r w:rsidRPr="000A5E35">
        <w:rPr>
          <w:lang w:val="ru-RU"/>
        </w:rPr>
        <w:t>1983 год — выступил на юбилейном концерте, посвященный 400 летию города Самара;</w:t>
      </w:r>
    </w:p>
    <w:p w:rsidR="00E81D87" w:rsidRPr="000A5E35" w:rsidRDefault="00825EB2">
      <w:pPr>
        <w:pStyle w:val="Standard"/>
        <w:rPr>
          <w:lang w:val="ru-RU"/>
        </w:rPr>
      </w:pPr>
      <w:r w:rsidRPr="000A5E35">
        <w:rPr>
          <w:lang w:val="ru-RU"/>
        </w:rPr>
        <w:t>1988 год — коллективу присвоено звание «Народный ансамбль»;</w:t>
      </w:r>
    </w:p>
    <w:p w:rsidR="00E81D87" w:rsidRPr="000A5E35" w:rsidRDefault="00825EB2">
      <w:pPr>
        <w:pStyle w:val="Standard"/>
        <w:rPr>
          <w:lang w:val="ru-RU"/>
        </w:rPr>
      </w:pPr>
      <w:r w:rsidRPr="000A5E35">
        <w:rPr>
          <w:lang w:val="ru-RU"/>
        </w:rPr>
        <w:t>1989 год -Коллектив принимает участие в телевизионной передаче «Братству нет границ» в городе Казань;</w:t>
      </w:r>
    </w:p>
    <w:p w:rsidR="00E81D87" w:rsidRPr="000A5E35" w:rsidRDefault="00825EB2">
      <w:pPr>
        <w:pStyle w:val="Standard"/>
        <w:rPr>
          <w:lang w:val="ru-RU"/>
        </w:rPr>
      </w:pPr>
      <w:r w:rsidRPr="000A5E35">
        <w:rPr>
          <w:lang w:val="ru-RU"/>
        </w:rPr>
        <w:t>1989 год — Лауреат Поволжского фестиваля творчества татар в городе Астрахань;</w:t>
      </w:r>
    </w:p>
    <w:p w:rsidR="00E81D87" w:rsidRPr="000A5E35" w:rsidRDefault="00825EB2">
      <w:pPr>
        <w:pStyle w:val="Standard"/>
        <w:rPr>
          <w:lang w:val="ru-RU"/>
        </w:rPr>
      </w:pPr>
      <w:r w:rsidRPr="000A5E35">
        <w:rPr>
          <w:lang w:val="ru-RU"/>
        </w:rPr>
        <w:t>1991 год — Лауреат третьего Всероссийского фестиваля. Награждён дипломом и значком;</w:t>
      </w:r>
    </w:p>
    <w:p w:rsidR="00E81D87" w:rsidRPr="000A5E35" w:rsidRDefault="00825EB2">
      <w:pPr>
        <w:pStyle w:val="Standard"/>
        <w:rPr>
          <w:lang w:val="ru-RU"/>
        </w:rPr>
      </w:pPr>
      <w:r w:rsidRPr="000A5E35">
        <w:rPr>
          <w:lang w:val="ru-RU"/>
        </w:rPr>
        <w:t>1993 год -Дипломант «Звучи мелодия тальянки»;</w:t>
      </w:r>
    </w:p>
    <w:p w:rsidR="00E81D87" w:rsidRPr="000A5E35" w:rsidRDefault="00825EB2">
      <w:pPr>
        <w:pStyle w:val="Standard"/>
        <w:rPr>
          <w:lang w:val="ru-RU"/>
        </w:rPr>
      </w:pPr>
      <w:r w:rsidRPr="000A5E35">
        <w:rPr>
          <w:lang w:val="ru-RU"/>
        </w:rPr>
        <w:t>2000 год — Лауреат самодеятельных коллективов на областном фестивале «Здесь тыл был фронтом» в городе Самара;</w:t>
      </w:r>
    </w:p>
    <w:p w:rsidR="00E81D87" w:rsidRPr="000A5E35" w:rsidRDefault="00825EB2">
      <w:pPr>
        <w:pStyle w:val="Standard"/>
        <w:rPr>
          <w:lang w:val="ru-RU"/>
        </w:rPr>
      </w:pPr>
      <w:r w:rsidRPr="000A5E35">
        <w:rPr>
          <w:lang w:val="ru-RU"/>
        </w:rPr>
        <w:t>2001 год — Дипломант фольклорных коллективов на фестивале «Родные просторы», посвященный 150 летию Самарской губернии;</w:t>
      </w:r>
    </w:p>
    <w:p w:rsidR="00E81D87" w:rsidRPr="000A5E35" w:rsidRDefault="00825EB2">
      <w:pPr>
        <w:pStyle w:val="Standard"/>
        <w:rPr>
          <w:lang w:val="ru-RU"/>
        </w:rPr>
      </w:pPr>
      <w:r w:rsidRPr="000A5E35">
        <w:rPr>
          <w:lang w:val="ru-RU"/>
        </w:rPr>
        <w:t>2003 год — Дипломант областного конкурса исполнителей народных танцев и балетмейстеров им. Геннадия Власенко в городе Самара;</w:t>
      </w:r>
    </w:p>
    <w:p w:rsidR="00E81D87" w:rsidRPr="000A5E35" w:rsidRDefault="00825EB2">
      <w:pPr>
        <w:pStyle w:val="Standard"/>
        <w:rPr>
          <w:lang w:val="ru-RU"/>
        </w:rPr>
      </w:pPr>
      <w:r w:rsidRPr="000A5E35">
        <w:rPr>
          <w:lang w:val="ru-RU"/>
        </w:rPr>
        <w:t>2005 год — Лауреат областного фестиваля народного творчества «Салют Победы!» к 60 летию Победы в Великой Отечественной войне в городе Самара;</w:t>
      </w:r>
    </w:p>
    <w:p w:rsidR="00E81D87" w:rsidRPr="000A5E35" w:rsidRDefault="00825EB2">
      <w:pPr>
        <w:pStyle w:val="Standard"/>
        <w:rPr>
          <w:lang w:val="ru-RU"/>
        </w:rPr>
      </w:pPr>
      <w:r w:rsidRPr="000A5E35">
        <w:rPr>
          <w:lang w:val="ru-RU"/>
        </w:rPr>
        <w:t>2007 и 2012 гг.- Дипломант межнационального областного фестиваля «Венок дружбы» в городе Самара;</w:t>
      </w:r>
    </w:p>
    <w:p w:rsidR="00E81D87" w:rsidRPr="000A5E35" w:rsidRDefault="00825EB2">
      <w:pPr>
        <w:pStyle w:val="Standard"/>
        <w:rPr>
          <w:lang w:val="ru-RU"/>
        </w:rPr>
      </w:pPr>
      <w:r w:rsidRPr="000A5E35">
        <w:rPr>
          <w:lang w:val="ru-RU"/>
        </w:rPr>
        <w:t>2008 год — Дипломант областного фольклорного праздника «Масленица» в городе Самара. Лауреат 1 Всероссийского фестиваля татарского фольклора, прошедшего в Ульяновской области;</w:t>
      </w:r>
    </w:p>
    <w:p w:rsidR="00E81D87" w:rsidRPr="000A5E35" w:rsidRDefault="00825EB2">
      <w:pPr>
        <w:pStyle w:val="Standard"/>
        <w:rPr>
          <w:lang w:val="ru-RU"/>
        </w:rPr>
      </w:pPr>
      <w:r w:rsidRPr="000A5E35">
        <w:rPr>
          <w:lang w:val="ru-RU"/>
        </w:rPr>
        <w:t>2010 год -  Лауреат 3 степени фестиваля татарского фольклора в городе Екатеринбург;</w:t>
      </w:r>
    </w:p>
    <w:p w:rsidR="00E81D87" w:rsidRPr="000A5E35" w:rsidRDefault="00825EB2">
      <w:pPr>
        <w:pStyle w:val="Standard"/>
        <w:rPr>
          <w:lang w:val="ru-RU"/>
        </w:rPr>
      </w:pPr>
      <w:r w:rsidRPr="000A5E35">
        <w:rPr>
          <w:lang w:val="ru-RU"/>
        </w:rPr>
        <w:t>2010 год — Выступили на 1 Всероссийском татарском празднике «Сабантуй» в городе Ижевск;</w:t>
      </w:r>
    </w:p>
    <w:p w:rsidR="00E81D87" w:rsidRPr="000A5E35" w:rsidRDefault="00825EB2">
      <w:pPr>
        <w:pStyle w:val="Standard"/>
        <w:rPr>
          <w:lang w:val="ru-RU"/>
        </w:rPr>
      </w:pPr>
      <w:r w:rsidRPr="000A5E35">
        <w:rPr>
          <w:lang w:val="ru-RU"/>
        </w:rPr>
        <w:t>2011 год — обладатель гран-при фестиваля самодеятельных фольклорных коллективов в городе Казань;</w:t>
      </w:r>
    </w:p>
    <w:p w:rsidR="00E81D87" w:rsidRPr="000A5E35" w:rsidRDefault="00825EB2">
      <w:pPr>
        <w:pStyle w:val="Standard"/>
        <w:rPr>
          <w:lang w:val="ru-RU"/>
        </w:rPr>
      </w:pPr>
      <w:r w:rsidRPr="000A5E35">
        <w:rPr>
          <w:lang w:val="ru-RU"/>
        </w:rPr>
        <w:t>2013 год — Дипломант 1 степени на Всероссийском творческом фестивале «Вместе мы Россия!» в городе Чебоксары;</w:t>
      </w:r>
    </w:p>
    <w:p w:rsidR="00E81D87" w:rsidRPr="000A5E35" w:rsidRDefault="00825EB2">
      <w:pPr>
        <w:pStyle w:val="Standard"/>
        <w:rPr>
          <w:lang w:val="ru-RU"/>
        </w:rPr>
      </w:pPr>
      <w:r w:rsidRPr="000A5E35">
        <w:rPr>
          <w:lang w:val="ru-RU"/>
        </w:rPr>
        <w:t>2014 год — Лауреат 3 степени на фестивале фольклорных коллективов в городе Марий-Эл;</w:t>
      </w:r>
    </w:p>
    <w:p w:rsidR="00E81D87" w:rsidRPr="000A5E35" w:rsidRDefault="00825EB2">
      <w:pPr>
        <w:pStyle w:val="Standard"/>
        <w:rPr>
          <w:lang w:val="ru-RU"/>
        </w:rPr>
      </w:pPr>
      <w:r w:rsidRPr="000A5E35">
        <w:rPr>
          <w:lang w:val="ru-RU"/>
        </w:rPr>
        <w:t>2013-2017 года — Лауреаты творческих фестивалей «Рожденные в сердце России».</w:t>
      </w:r>
    </w:p>
    <w:p w:rsidR="00E81D87" w:rsidRPr="000A5E35" w:rsidRDefault="00825EB2">
      <w:pPr>
        <w:pStyle w:val="Standard"/>
        <w:rPr>
          <w:lang w:val="ru-RU"/>
        </w:rPr>
      </w:pPr>
      <w:r w:rsidRPr="000A5E35">
        <w:rPr>
          <w:lang w:val="ru-RU"/>
        </w:rPr>
        <w:t xml:space="preserve"> Вот только значимые достижения коллектива за последние годы. В коллектив влились и дети. Подрастает смена для «Ак каен»а. Вместе со взрослыми выступают на различных мероприятиях. Не одно поколение ермаковцев воспитал ансамбль «Ак каен», прививая любовь к татарской культуре, сохраняя семейно-бытовые традиции татар и обряды</w:t>
      </w:r>
    </w:p>
    <w:p w:rsidR="00E81D87" w:rsidRPr="000A5E35" w:rsidRDefault="00825EB2">
      <w:pPr>
        <w:pStyle w:val="Standard"/>
        <w:rPr>
          <w:lang w:val="ru-RU"/>
        </w:rPr>
      </w:pPr>
      <w:r w:rsidRPr="000A5E35">
        <w:rPr>
          <w:lang w:val="ru-RU"/>
        </w:rPr>
        <w:t xml:space="preserve"> </w:t>
      </w:r>
    </w:p>
    <w:p w:rsidR="00E81D87" w:rsidRPr="000A5E35" w:rsidRDefault="00825EB2">
      <w:pPr>
        <w:pStyle w:val="Standard"/>
        <w:rPr>
          <w:lang w:val="ru-RU"/>
        </w:rPr>
      </w:pPr>
      <w:r w:rsidRPr="000A5E35">
        <w:rPr>
          <w:lang w:val="ru-RU"/>
        </w:rPr>
        <w:t xml:space="preserve">                </w:t>
      </w:r>
      <w:r w:rsidRPr="000A5E35">
        <w:rPr>
          <w:b/>
          <w:bCs/>
          <w:lang w:val="ru-RU"/>
        </w:rPr>
        <w:t>Особенности села, его туристическая привлекательность</w:t>
      </w:r>
    </w:p>
    <w:p w:rsidR="00E81D87" w:rsidRPr="000A5E35" w:rsidRDefault="00825EB2">
      <w:pPr>
        <w:pStyle w:val="Standard"/>
        <w:rPr>
          <w:lang w:val="ru-RU"/>
        </w:rPr>
      </w:pPr>
      <w:r w:rsidRPr="000A5E35">
        <w:rPr>
          <w:b/>
          <w:bCs/>
          <w:lang w:val="ru-RU"/>
        </w:rPr>
        <w:t xml:space="preserve"> </w:t>
      </w:r>
      <w:r w:rsidRPr="000A5E35">
        <w:rPr>
          <w:lang w:val="ru-RU"/>
        </w:rPr>
        <w:t>Можно создать отличный туристический маршрут по сельскому поселению Ермаково, чтобы люди, приезжающие в наше село, могли познакомиться с его достопримечательностями и узнать историю села. У нас всегда много гостей, поэтому, используя этот маршрут, можно провести экскурсии. Село всегда пользовалось популярностью. Почему? Потому что в селе много интересных мест, достопримечательностей, леса, река Сок, один краеведческий школьный музей, два частных дома-музея...</w:t>
      </w:r>
    </w:p>
    <w:p w:rsidR="00E81D87" w:rsidRPr="000A5E35" w:rsidRDefault="00825EB2">
      <w:pPr>
        <w:pStyle w:val="Standard"/>
        <w:rPr>
          <w:lang w:val="ru-RU"/>
        </w:rPr>
      </w:pPr>
      <w:r w:rsidRPr="000A5E35">
        <w:rPr>
          <w:lang w:val="ru-RU"/>
        </w:rPr>
        <w:t xml:space="preserve"> Сельский туризм — особый вид туризма, связанный с пребыванием туристов в сельских условиях, когда появляется возможность ознакомления отдыхающих с сельской природой, ландшафтом, образом жизни, традициями ведения сельского хозяйства, приобщиться к труду </w:t>
      </w:r>
      <w:r w:rsidRPr="000A5E35">
        <w:rPr>
          <w:lang w:val="ru-RU"/>
        </w:rPr>
        <w:lastRenderedPageBreak/>
        <w:t>селян, познакомиться с историей родников, холмов, с домом-музеем Гали Гаряева, с озёрами Хасан и Кордон, с территорией серо-водородных источников, с историей создания плотины...</w:t>
      </w:r>
    </w:p>
    <w:p w:rsidR="00E81D87" w:rsidRPr="000A5E35" w:rsidRDefault="00825EB2">
      <w:pPr>
        <w:pStyle w:val="Standard"/>
        <w:rPr>
          <w:lang w:val="ru-RU"/>
        </w:rPr>
      </w:pPr>
      <w:r w:rsidRPr="000A5E35">
        <w:rPr>
          <w:lang w:val="ru-RU"/>
        </w:rPr>
        <w:t xml:space="preserve"> Задачи для создания туристического маршрута по поселению Ермаково:</w:t>
      </w:r>
    </w:p>
    <w:p w:rsidR="00E81D87" w:rsidRPr="000A5E35" w:rsidRDefault="00825EB2">
      <w:pPr>
        <w:pStyle w:val="Standard"/>
        <w:numPr>
          <w:ilvl w:val="0"/>
          <w:numId w:val="2"/>
        </w:numPr>
        <w:rPr>
          <w:lang w:val="ru-RU"/>
        </w:rPr>
      </w:pPr>
      <w:r w:rsidRPr="000A5E35">
        <w:rPr>
          <w:lang w:val="ru-RU"/>
        </w:rPr>
        <w:t>Определить интересные объекты, отражающие историческое и культурное прошлое сельского поселения;</w:t>
      </w:r>
    </w:p>
    <w:p w:rsidR="00E81D87" w:rsidRPr="000A5E35" w:rsidRDefault="00825EB2">
      <w:pPr>
        <w:pStyle w:val="Standard"/>
        <w:numPr>
          <w:ilvl w:val="0"/>
          <w:numId w:val="2"/>
        </w:numPr>
        <w:rPr>
          <w:lang w:val="ru-RU"/>
        </w:rPr>
      </w:pPr>
      <w:r w:rsidRPr="000A5E35">
        <w:rPr>
          <w:lang w:val="ru-RU"/>
        </w:rPr>
        <w:t>Описать выявленные объекты;</w:t>
      </w:r>
    </w:p>
    <w:p w:rsidR="00E81D87" w:rsidRPr="000A5E35" w:rsidRDefault="00825EB2">
      <w:pPr>
        <w:pStyle w:val="Standard"/>
        <w:numPr>
          <w:ilvl w:val="0"/>
          <w:numId w:val="2"/>
        </w:numPr>
        <w:rPr>
          <w:lang w:val="ru-RU"/>
        </w:rPr>
      </w:pPr>
      <w:r w:rsidRPr="000A5E35">
        <w:rPr>
          <w:lang w:val="ru-RU"/>
        </w:rPr>
        <w:t>Восстановить легенды природных объектов;</w:t>
      </w:r>
    </w:p>
    <w:p w:rsidR="00E81D87" w:rsidRPr="000A5E35" w:rsidRDefault="00825EB2">
      <w:pPr>
        <w:pStyle w:val="Standard"/>
        <w:numPr>
          <w:ilvl w:val="0"/>
          <w:numId w:val="2"/>
        </w:numPr>
        <w:rPr>
          <w:lang w:val="ru-RU"/>
        </w:rPr>
      </w:pPr>
      <w:r w:rsidRPr="000A5E35">
        <w:rPr>
          <w:lang w:val="ru-RU"/>
        </w:rPr>
        <w:t>Нанести на карту поселения автобусный маршрут.</w:t>
      </w:r>
    </w:p>
    <w:p w:rsidR="00E81D87" w:rsidRPr="000A5E35" w:rsidRDefault="00825EB2">
      <w:pPr>
        <w:pStyle w:val="Standard"/>
        <w:rPr>
          <w:lang w:val="ru-RU"/>
        </w:rPr>
      </w:pPr>
      <w:r w:rsidRPr="000A5E35">
        <w:rPr>
          <w:lang w:val="ru-RU"/>
        </w:rPr>
        <w:t xml:space="preserve"> Автобусные экскурсии — один из самых интересных видов отдыха. Например, за два дня экскурсионного тура можно успеть осмотреть столько достопримечательностей, что впечатлений хватит надолго. Впрочем, не меньший интерес будет представлять однодневная экскурсия, так называемый «тур выходного дня». Такая обзорная экскурсия позволит всего лишь за один день расширить кругозор, узнать много интересного. Кроме того, тур поможет найти новых друзей и лучше узнать старых, укрепить отношения в семье и подарить детям незабываемые дни отдыха.</w:t>
      </w:r>
    </w:p>
    <w:p w:rsidR="00E81D87" w:rsidRPr="000A5E35" w:rsidRDefault="00825EB2">
      <w:pPr>
        <w:pStyle w:val="Standard"/>
        <w:rPr>
          <w:lang w:val="ru-RU"/>
        </w:rPr>
      </w:pPr>
      <w:r w:rsidRPr="000A5E35">
        <w:rPr>
          <w:lang w:val="ru-RU"/>
        </w:rPr>
        <w:t xml:space="preserve"> </w:t>
      </w:r>
    </w:p>
    <w:p w:rsidR="00E81D87" w:rsidRPr="000A5E35" w:rsidRDefault="00825EB2">
      <w:pPr>
        <w:pStyle w:val="Standard"/>
        <w:rPr>
          <w:lang w:val="ru-RU"/>
        </w:rPr>
      </w:pPr>
      <w:r w:rsidRPr="000A5E35">
        <w:rPr>
          <w:lang w:val="ru-RU"/>
        </w:rPr>
        <w:t xml:space="preserve">          </w:t>
      </w:r>
      <w:r w:rsidRPr="000A5E35">
        <w:rPr>
          <w:b/>
          <w:bCs/>
          <w:lang w:val="ru-RU"/>
        </w:rPr>
        <w:t>Сельское поселение Ермаково — самое лучшее и самое творческое</w:t>
      </w:r>
    </w:p>
    <w:p w:rsidR="00E81D87" w:rsidRPr="000A5E35" w:rsidRDefault="00825EB2">
      <w:pPr>
        <w:pStyle w:val="Standard"/>
        <w:rPr>
          <w:lang w:val="ru-RU"/>
        </w:rPr>
      </w:pPr>
      <w:r w:rsidRPr="000A5E35">
        <w:rPr>
          <w:b/>
          <w:bCs/>
          <w:lang w:val="ru-RU"/>
        </w:rPr>
        <w:t xml:space="preserve">           поселение в Камышлинском районе</w:t>
      </w:r>
    </w:p>
    <w:p w:rsidR="00E81D87" w:rsidRPr="000A5E35" w:rsidRDefault="00825EB2">
      <w:pPr>
        <w:pStyle w:val="Standard"/>
        <w:rPr>
          <w:lang w:val="ru-RU"/>
        </w:rPr>
      </w:pPr>
      <w:r w:rsidRPr="000A5E35">
        <w:rPr>
          <w:b/>
          <w:bCs/>
          <w:lang w:val="ru-RU"/>
        </w:rPr>
        <w:t xml:space="preserve"> </w:t>
      </w:r>
      <w:r w:rsidRPr="000A5E35">
        <w:rPr>
          <w:lang w:val="ru-RU"/>
        </w:rPr>
        <w:t>Культурная среда необходима человеку для его духовной осёдлости, привязанности к родным местам, следованию заветам предков, для его нравственной самодисциплины.</w:t>
      </w:r>
    </w:p>
    <w:p w:rsidR="00E81D87" w:rsidRPr="000A5E35" w:rsidRDefault="00825EB2">
      <w:pPr>
        <w:pStyle w:val="Standard"/>
        <w:rPr>
          <w:lang w:val="ru-RU"/>
        </w:rPr>
      </w:pPr>
      <w:r w:rsidRPr="000A5E35">
        <w:rPr>
          <w:lang w:val="ru-RU"/>
        </w:rPr>
        <w:t xml:space="preserve"> Ермаковская земля заслуживает внимание и уважение, потому что люди, жившие и живущие ныне внесли свой  вклад в историю всей России. Наша земля подарила району, области славные имена: революционера Халика Садри, поэта Зыя Ярмаки, создателя тальянки Гали Гаряева, наш знаменитый на всю Россию фольклорный ансамбль «Ак каен», народный артист Татарии и России Рашит Шамкай. Наши сегодняшние писатели-земляки Фания Каримова и Ильшат Галимов. По пьесе Ильшата Галимова «Надежда» (описывается, как в далеком 1942 году в наше село эвакуировали Детский дом из Орловской области), был поставлен спектакль, который имел бешеный успех не только в нашем районе, но и в соседних.  А чего стоят наши частные дома-музеи принадлежащие Сагирову Завгару и Юсуповой Бадие!.</w:t>
      </w:r>
    </w:p>
    <w:p w:rsidR="00E81D87" w:rsidRPr="000A5E35" w:rsidRDefault="00825EB2">
      <w:pPr>
        <w:pStyle w:val="Standard"/>
        <w:rPr>
          <w:lang w:val="ru-RU"/>
        </w:rPr>
      </w:pPr>
      <w:r w:rsidRPr="000A5E35">
        <w:rPr>
          <w:lang w:val="ru-RU"/>
        </w:rPr>
        <w:t xml:space="preserve"> Именно благодаря таким людям сохраняются традиции и обычаи татар. Они культурное наследие не только Камышлинского района, но и всего татарского народа. Вот почему наше село должно жить и процветать. Все жители сельского поселения Ермаково заинтересованы в этом.</w:t>
      </w:r>
    </w:p>
    <w:p w:rsidR="00E81D87" w:rsidRPr="000A5E35" w:rsidRDefault="00825EB2">
      <w:pPr>
        <w:pStyle w:val="Standard"/>
        <w:rPr>
          <w:lang w:val="ru-RU"/>
        </w:rPr>
      </w:pPr>
      <w:r w:rsidRPr="000A5E35">
        <w:rPr>
          <w:lang w:val="ru-RU"/>
        </w:rPr>
        <w:t xml:space="preserve"> Очень хочется чтобы наше поселение Ермаково было одним из самых красивых уголков России.</w:t>
      </w:r>
    </w:p>
    <w:p w:rsidR="00E81D87" w:rsidRPr="000A5E35" w:rsidRDefault="00E81D87">
      <w:pPr>
        <w:pStyle w:val="Standard"/>
        <w:rPr>
          <w:lang w:val="ru-RU"/>
        </w:rPr>
      </w:pPr>
    </w:p>
    <w:p w:rsidR="00E81D87" w:rsidRPr="000A5E35" w:rsidRDefault="00825EB2">
      <w:pPr>
        <w:pStyle w:val="Standard"/>
        <w:rPr>
          <w:lang w:val="ru-RU"/>
        </w:rPr>
      </w:pPr>
      <w:r w:rsidRPr="000A5E35">
        <w:rPr>
          <w:lang w:val="ru-RU"/>
        </w:rPr>
        <w:t xml:space="preserve">                 </w:t>
      </w:r>
    </w:p>
    <w:p w:rsidR="00E81D87" w:rsidRPr="000A5E35" w:rsidRDefault="00E81D87">
      <w:pPr>
        <w:pStyle w:val="Standard"/>
        <w:rPr>
          <w:lang w:val="ru-RU"/>
        </w:rPr>
      </w:pPr>
    </w:p>
    <w:p w:rsidR="00E81D87" w:rsidRPr="000A5E35" w:rsidRDefault="00E81D87">
      <w:pPr>
        <w:pStyle w:val="Standard"/>
        <w:rPr>
          <w:lang w:val="ru-RU"/>
        </w:rPr>
      </w:pPr>
    </w:p>
    <w:p w:rsidR="00E81D87" w:rsidRPr="000A5E35" w:rsidRDefault="00E81D87">
      <w:pPr>
        <w:pStyle w:val="Standard"/>
        <w:rPr>
          <w:lang w:val="ru-RU"/>
        </w:rPr>
      </w:pPr>
    </w:p>
    <w:p w:rsidR="00E81D87" w:rsidRPr="000A5E35" w:rsidRDefault="00825EB2">
      <w:pPr>
        <w:pStyle w:val="Standard"/>
        <w:rPr>
          <w:lang w:val="ru-RU"/>
        </w:rPr>
      </w:pPr>
      <w:r w:rsidRPr="000A5E35">
        <w:rPr>
          <w:lang w:val="ru-RU"/>
        </w:rPr>
        <w:t xml:space="preserve"> </w:t>
      </w:r>
    </w:p>
    <w:p w:rsidR="00E81D87" w:rsidRPr="000A5E35" w:rsidRDefault="00E81D87">
      <w:pPr>
        <w:pStyle w:val="Standard"/>
        <w:rPr>
          <w:lang w:val="ru-RU"/>
        </w:rPr>
      </w:pPr>
    </w:p>
    <w:p w:rsidR="00E81D87" w:rsidRPr="000A5E35" w:rsidRDefault="00825EB2">
      <w:pPr>
        <w:pStyle w:val="Standard"/>
        <w:rPr>
          <w:b/>
          <w:bCs/>
          <w:lang w:val="ru-RU"/>
        </w:rPr>
      </w:pPr>
      <w:r w:rsidRPr="000A5E35">
        <w:rPr>
          <w:b/>
          <w:bCs/>
          <w:lang w:val="ru-RU"/>
        </w:rPr>
        <w:t xml:space="preserve"> </w:t>
      </w:r>
    </w:p>
    <w:p w:rsidR="00E81D87" w:rsidRPr="000A5E35" w:rsidRDefault="00E81D87">
      <w:pPr>
        <w:pStyle w:val="Standard"/>
        <w:rPr>
          <w:b/>
          <w:bCs/>
          <w:lang w:val="ru-RU"/>
        </w:rPr>
      </w:pPr>
    </w:p>
    <w:p w:rsidR="00E81D87" w:rsidRPr="000A5E35" w:rsidRDefault="00E81D87">
      <w:pPr>
        <w:pStyle w:val="Standard"/>
        <w:rPr>
          <w:b/>
          <w:bCs/>
          <w:lang w:val="ru-RU"/>
        </w:rPr>
      </w:pPr>
    </w:p>
    <w:p w:rsidR="00E81D87" w:rsidRPr="000A5E35" w:rsidRDefault="00E81D87">
      <w:pPr>
        <w:pStyle w:val="Standard"/>
        <w:rPr>
          <w:b/>
          <w:bCs/>
          <w:lang w:val="ru-RU"/>
        </w:rPr>
      </w:pPr>
    </w:p>
    <w:sectPr w:rsidR="00E81D87" w:rsidRPr="000A5E35">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B22" w:rsidRDefault="00512B22">
      <w:r>
        <w:separator/>
      </w:r>
    </w:p>
  </w:endnote>
  <w:endnote w:type="continuationSeparator" w:id="0">
    <w:p w:rsidR="00512B22" w:rsidRDefault="0051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variable"/>
  </w:font>
  <w:font w:name="OpenSymbol">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B22" w:rsidRDefault="00512B22">
      <w:r>
        <w:rPr>
          <w:color w:val="000000"/>
        </w:rPr>
        <w:separator/>
      </w:r>
    </w:p>
  </w:footnote>
  <w:footnote w:type="continuationSeparator" w:id="0">
    <w:p w:rsidR="00512B22" w:rsidRDefault="00512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6724"/>
    <w:multiLevelType w:val="multilevel"/>
    <w:tmpl w:val="2EEA4F7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7C180A73"/>
    <w:multiLevelType w:val="multilevel"/>
    <w:tmpl w:val="0AB2BC1A"/>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87"/>
    <w:rsid w:val="000A5E35"/>
    <w:rsid w:val="00512B22"/>
    <w:rsid w:val="00825EB2"/>
    <w:rsid w:val="008974AC"/>
    <w:rsid w:val="00E81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19D26-931E-480F-8E29-DEB6CA14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2399</Words>
  <Characters>13676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Пестрикова</dc:creator>
  <cp:lastModifiedBy>Валентина Пестрикова</cp:lastModifiedBy>
  <cp:revision>3</cp:revision>
  <dcterms:created xsi:type="dcterms:W3CDTF">2019-09-01T03:30:00Z</dcterms:created>
  <dcterms:modified xsi:type="dcterms:W3CDTF">2019-09-01T04:27:00Z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